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2888" w14:textId="78BD702F" w:rsidR="00966469" w:rsidRDefault="00966469" w:rsidP="00966469">
      <w:pPr>
        <w:shd w:val="clear" w:color="auto" w:fill="FFFFFF"/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Pr="00966469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заимо</w:t>
      </w:r>
      <w:r w:rsidRPr="008179C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действия </w:t>
      </w:r>
      <w:r w:rsidRPr="00966469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педагога</w:t>
      </w:r>
      <w:r w:rsidRPr="008179C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с семь</w:t>
      </w:r>
      <w:r w:rsidRPr="00966469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ями детей ОВЗ</w:t>
      </w:r>
    </w:p>
    <w:p w14:paraId="6F3A4A3D" w14:textId="7E685663" w:rsidR="00966469" w:rsidRDefault="00966469" w:rsidP="00966469">
      <w:pPr>
        <w:shd w:val="clear" w:color="auto" w:fill="FFFFFF"/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Филимонова Лариса Николаевна</w:t>
      </w:r>
    </w:p>
    <w:p w14:paraId="34605990" w14:textId="77777777" w:rsidR="00966469" w:rsidRPr="00966469" w:rsidRDefault="00966469" w:rsidP="00966469">
      <w:pPr>
        <w:shd w:val="clear" w:color="auto" w:fill="FFFFFF"/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hyperlink r:id="rId5" w:history="1">
        <w:r w:rsidRPr="00966469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u w:val="none"/>
            <w:lang w:val="en-US" w:eastAsia="ru-RU"/>
            <w14:ligatures w14:val="none"/>
          </w:rPr>
          <w:t>kfhabk</w:t>
        </w:r>
        <w:r w:rsidRPr="00966469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u w:val="none"/>
            <w:lang w:eastAsia="ru-RU"/>
            <w14:ligatures w14:val="none"/>
          </w:rPr>
          <w:t>@</w:t>
        </w:r>
        <w:r w:rsidRPr="00966469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u w:val="none"/>
            <w:lang w:val="en-US" w:eastAsia="ru-RU"/>
            <w14:ligatures w14:val="none"/>
          </w:rPr>
          <w:t>bk</w:t>
        </w:r>
        <w:r w:rsidRPr="00966469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u w:val="none"/>
            <w:lang w:eastAsia="ru-RU"/>
            <w14:ligatures w14:val="none"/>
          </w:rPr>
          <w:t>.</w:t>
        </w:r>
        <w:proofErr w:type="spellStart"/>
        <w:r w:rsidRPr="00966469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u w:val="none"/>
            <w:lang w:val="en-US" w:eastAsia="ru-RU"/>
            <w14:ligatures w14:val="none"/>
          </w:rPr>
          <w:t>ru</w:t>
        </w:r>
        <w:proofErr w:type="spellEnd"/>
      </w:hyperlink>
    </w:p>
    <w:p w14:paraId="239C6279" w14:textId="05B59DC5" w:rsidR="00966469" w:rsidRDefault="00966469" w:rsidP="00966469">
      <w:pPr>
        <w:shd w:val="clear" w:color="auto" w:fill="FFFFFF"/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966469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ГБОУ ООШ №18 г. Новокуйбышевска  </w:t>
      </w:r>
    </w:p>
    <w:p w14:paraId="61066846" w14:textId="1809EAA1" w:rsidR="003E7A50" w:rsidRPr="008F067B" w:rsidRDefault="008179C0" w:rsidP="007465FF">
      <w:pPr>
        <w:shd w:val="clear" w:color="auto" w:fill="FFFFFF"/>
        <w:spacing w:after="0"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67B">
        <w:rPr>
          <w:rFonts w:ascii="Times New Roman" w:hAnsi="Times New Roman" w:cs="Times New Roman"/>
          <w:color w:val="000000"/>
          <w:sz w:val="28"/>
          <w:szCs w:val="28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дезадаптации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</w:t>
      </w:r>
      <w:r w:rsidR="002E6902" w:rsidRPr="008F067B">
        <w:rPr>
          <w:rFonts w:ascii="Times New Roman" w:hAnsi="Times New Roman" w:cs="Times New Roman"/>
          <w:color w:val="000000"/>
          <w:sz w:val="28"/>
          <w:szCs w:val="28"/>
        </w:rPr>
        <w:t>за ребёнком</w:t>
      </w:r>
      <w:r w:rsidRPr="008F067B">
        <w:rPr>
          <w:rFonts w:ascii="Times New Roman" w:hAnsi="Times New Roman" w:cs="Times New Roman"/>
          <w:color w:val="000000"/>
          <w:sz w:val="28"/>
          <w:szCs w:val="28"/>
        </w:rPr>
        <w:t xml:space="preserve"> и ответственностью за его жизнь.</w:t>
      </w:r>
      <w:r w:rsidR="00E17DDD" w:rsidRPr="008F0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BB9F1C" w14:textId="7F273047" w:rsidR="0081718B" w:rsidRPr="008F067B" w:rsidRDefault="0081718B" w:rsidP="007465FF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Эффективность 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и результативность </w:t>
      </w:r>
      <w:r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образовательного и воспитательного процесса с детьми с ОВЗ 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возможна при</w:t>
      </w:r>
      <w:r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сотрудничестве родителей и педагогов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ДОУ.</w:t>
      </w:r>
      <w:r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A2B5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 </w:t>
      </w:r>
      <w:r w:rsidR="003A2B57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ходе которого решаются задачи развития личностного и интеллектуального потенциала</w:t>
      </w:r>
      <w:r w:rsidR="003A2B5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A2B57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ребенка, создания условий для его социализации и интеграции в общество, подготовки</w:t>
      </w:r>
      <w:r w:rsidR="003A2B5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A2B5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 самостоятельной</w:t>
      </w:r>
      <w:r w:rsidR="003A2B57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жизни; включения родителей в коррекционно-развивающий процесс</w:t>
      </w:r>
      <w:r w:rsidR="003A2B5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A2B57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и развития их педагогической компетенции по проблеме развития и воспитания детей. </w:t>
      </w:r>
      <w:r w:rsidR="003E7A50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Основная цель педагога в работе с семь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ями</w:t>
      </w:r>
      <w:r w:rsidR="003E7A50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таких детей</w:t>
      </w:r>
      <w:r w:rsidR="003E7A50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– оказать 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помощь в</w:t>
      </w:r>
      <w:r w:rsidR="003E7A50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воспитании «особенного» 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ребенка, способствовать</w:t>
      </w:r>
      <w:r w:rsidR="003E7A50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адаптации семьи, мобилизовать ее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E7A50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возможности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E7A50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образовании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  <w:r w:rsidR="003E7A50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484D89" w14:textId="77777777" w:rsidR="005047C4" w:rsidRPr="008F067B" w:rsidRDefault="00E17DDD" w:rsidP="007465FF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79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условиях современного мира, где повсеместно распространены средства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8179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массовой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8179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коммуникации,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применение дистанционных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технологий для </w:t>
      </w:r>
      <w:r w:rsidRPr="008179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взаимодействия 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между родителями</w:t>
      </w:r>
      <w:r w:rsidRPr="008179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E371A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воспитанников и</w:t>
      </w:r>
      <w:r w:rsidRPr="008179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047C4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педагогами является</w:t>
      </w:r>
      <w:r w:rsidR="009E371A" w:rsidRPr="004B74A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актуальн</w:t>
      </w:r>
      <w:r w:rsidR="009E371A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ым</w:t>
      </w:r>
      <w:r w:rsidR="003B323C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  <w:r w:rsidR="003A2B5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91C159" w14:textId="4A885416" w:rsidR="002F12EF" w:rsidRPr="008F067B" w:rsidRDefault="00464CFF" w:rsidP="007465FF">
      <w:pPr>
        <w:shd w:val="clear" w:color="auto" w:fill="FFFFFF"/>
        <w:spacing w:after="0"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Дистанционное обучение в системе дошкольного </w:t>
      </w:r>
      <w:r w:rsidR="00174B30"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образования, это</w:t>
      </w: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новая, современная технология, позволяющая сделать обучение и воспитание более доступным, благодаря использованию компьютера (как инструмента обучения),</w:t>
      </w:r>
      <w:r w:rsidR="005047C4"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сети</w:t>
      </w: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 (как образовательной </w:t>
      </w:r>
      <w:r w:rsidR="002F12EF"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среды) </w:t>
      </w:r>
    </w:p>
    <w:p w14:paraId="2F957C92" w14:textId="2B2352BC" w:rsidR="00562A2C" w:rsidRPr="008F067B" w:rsidRDefault="0038196D" w:rsidP="007465FF">
      <w:pPr>
        <w:shd w:val="clear" w:color="auto" w:fill="FFFFFF"/>
        <w:spacing w:after="0" w:line="360" w:lineRule="auto"/>
        <w:ind w:firstLine="454"/>
        <w:jc w:val="both"/>
        <w:rPr>
          <w:rFonts w:ascii="Calibri" w:hAnsi="Calibri" w:cs="Calibri"/>
          <w:color w:val="000000"/>
          <w:sz w:val="28"/>
          <w:szCs w:val="28"/>
        </w:rPr>
      </w:pP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педагог сегодня – это педагог, знающий образовательный сегмент сети Интернет, ориентирующийся в педагогических сетевых сообществах, имеющий навыки проведения образовательного процесса с помощью информационно-коммуникационных технологий, знающий педагогические технологии дистанционного обучения</w:t>
      </w: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047C4"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2A2C" w:rsidRPr="008F067B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силу интерактивного стиля общения и оперативной связи в дистанционном обучении сохраняется возможность индивидуального подхода к каждому ребенку. Педагог в зависимости от успехов ребенка может применять гибкую, индивидуальную методику обучения, предлагать ему дополнительные, ориентированные на его уровень развития материалы, ссылки на информационные ресурсы.</w:t>
      </w:r>
      <w:r w:rsidR="00562A2C" w:rsidRPr="008F067B">
        <w:rPr>
          <w:rStyle w:val="c2"/>
          <w:color w:val="000000"/>
          <w:sz w:val="28"/>
          <w:szCs w:val="28"/>
        </w:rPr>
        <w:t xml:space="preserve">       </w:t>
      </w:r>
    </w:p>
    <w:p w14:paraId="5541CCA7" w14:textId="7DD975BF" w:rsidR="008179C0" w:rsidRPr="008179C0" w:rsidRDefault="005047C4" w:rsidP="007465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</w:pPr>
      <w:r w:rsidRPr="008F067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>Т</w:t>
      </w:r>
      <w:r w:rsidR="008179C0" w:rsidRPr="008F067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>ехнологи</w:t>
      </w:r>
      <w:r w:rsidR="00B75790" w:rsidRPr="008F067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>и</w:t>
      </w:r>
      <w:r w:rsidR="008179C0" w:rsidRPr="008F067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="008179C0" w:rsidRPr="008179C0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38196D" w:rsidRPr="008F067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>взаимо</w:t>
      </w:r>
      <w:r w:rsidR="008179C0" w:rsidRPr="008179C0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действия </w:t>
      </w:r>
      <w:r w:rsidR="008F067B" w:rsidRPr="008F067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>педагога</w:t>
      </w:r>
      <w:r w:rsidR="008179C0" w:rsidRPr="008179C0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с семь</w:t>
      </w:r>
      <w:r w:rsidR="00B75790" w:rsidRPr="008F067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u w:val="single"/>
          <w:lang w:eastAsia="ru-RU"/>
          <w14:ligatures w14:val="none"/>
        </w:rPr>
        <w:t>ями детей ОВЗ</w:t>
      </w:r>
    </w:p>
    <w:p w14:paraId="1821956F" w14:textId="1EEBDAA4" w:rsidR="00961349" w:rsidRPr="00961349" w:rsidRDefault="005047C4" w:rsidP="007465FF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истанционно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взаимодействи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между педагогами и 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родителями особых детьми явля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ю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тся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вопросы образовательно-развивающего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характера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8196D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 сохранение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связи между педагогом и его воспитанниками. Поэтому его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содержанием может быть любое занимательное дело. 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Такие же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задачи преследует и общение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 детско-родительской, совместной аудиторией. А вот </w:t>
      </w:r>
      <w:r w:rsidR="00466EB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общение с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родителями – скорее больше в</w:t>
      </w:r>
      <w:r w:rsidR="0096134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6134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форме консультирования.</w:t>
      </w:r>
    </w:p>
    <w:p w14:paraId="6845A43F" w14:textId="69FA7673" w:rsidR="00961349" w:rsidRPr="008F067B" w:rsidRDefault="00961349" w:rsidP="007465FF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Формат общения – это видео занятие. Его формы, принципы построения, объем –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могут быть совершенно разными. В процессе работы </w:t>
      </w:r>
      <w:r w:rsidR="0038196D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применяются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разные варианты,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как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слишком </w:t>
      </w:r>
      <w:r w:rsidR="00D5758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длинные занятия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так и излишне короткие. 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 использовании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одного из этих вариантов </w:t>
      </w:r>
      <w:r w:rsidR="002F12EF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занятия постоянно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даже с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разнообразным содержанием</w:t>
      </w:r>
      <w:r w:rsidR="006542E8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педагог шаг за шагом следует поставленной цели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.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При разработке </w:t>
      </w:r>
      <w:r w:rsidR="00D5758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занятий используются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такие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E7F88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программы как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2E6902" w:rsidRPr="002E69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PowerPoint</w:t>
      </w:r>
      <w:r w:rsidR="002E69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и </w:t>
      </w:r>
      <w:proofErr w:type="spellStart"/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Movavi</w:t>
      </w:r>
      <w:proofErr w:type="spellEnd"/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. Готовые </w:t>
      </w:r>
      <w:r w:rsidR="0084139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короткие ролики (или </w:t>
      </w:r>
      <w:r w:rsidR="0084139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сжим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ать</w:t>
      </w:r>
      <w:r w:rsidR="0084139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размер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). занятия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841399"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можно</w:t>
      </w:r>
      <w:r w:rsidR="0084139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выставлять в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родительские</w:t>
      </w:r>
      <w:r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группы </w:t>
      </w:r>
      <w:r w:rsidR="002F12EF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="002F12EF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Вайбер</w:t>
      </w:r>
      <w:proofErr w:type="spellEnd"/>
      <w:r w:rsidR="002F12EF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»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в </w:t>
      </w:r>
      <w:r w:rsidR="002F12EF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="002F12EF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Сферум</w:t>
      </w:r>
      <w:proofErr w:type="spellEnd"/>
      <w:r w:rsidR="002F12EF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»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 Более продолжительные видео занятия</w:t>
      </w:r>
      <w:r w:rsidR="002C0263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имеет смысл загружать на каналы YouTube, а уже ссылку на</w:t>
      </w:r>
      <w:r w:rsidR="002C0263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них распространять</w:t>
      </w:r>
      <w:r w:rsidR="002C0263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="002C0263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родительском</w:t>
      </w:r>
      <w:r w:rsidR="002C0263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чате.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оспользоваться</w:t>
      </w:r>
      <w:r w:rsidR="001F1F65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полезной и интересующей информацией родители могут и сети интернет </w:t>
      </w:r>
      <w:r w:rsidR="005E7F88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 </w:t>
      </w:r>
      <w:r w:rsidR="00D57587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профиле детского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сада. Так как эта страничка общая для всего детского сада, выставля</w:t>
      </w:r>
      <w:r w:rsidR="005E7F88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ется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466EB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туда только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общие, интересные всему родительскому сообществу, материалы, </w:t>
      </w:r>
      <w:r w:rsidR="00466EB9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не связанные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ни с возрастными особенностями детей, ни с конкретными событиями</w:t>
      </w:r>
      <w:r w:rsidR="002C0263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6134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конкретных групп.</w:t>
      </w:r>
      <w:r w:rsidR="002C0263" w:rsidRPr="008F067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2987B80" w14:textId="1F3609ED" w:rsidR="00841399" w:rsidRPr="008F067B" w:rsidRDefault="009A2C56" w:rsidP="007465FF">
      <w:pPr>
        <w:pStyle w:val="c24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  <w:u w:val="single"/>
        </w:rPr>
      </w:pPr>
      <w:r w:rsidRPr="008F067B">
        <w:rPr>
          <w:rStyle w:val="c17"/>
          <w:i/>
          <w:iCs/>
          <w:color w:val="000000"/>
          <w:sz w:val="28"/>
          <w:szCs w:val="28"/>
          <w:u w:val="single"/>
        </w:rPr>
        <w:t>Ф</w:t>
      </w:r>
      <w:r w:rsidR="00841399" w:rsidRPr="008F067B">
        <w:rPr>
          <w:rStyle w:val="c17"/>
          <w:i/>
          <w:iCs/>
          <w:color w:val="000000"/>
          <w:sz w:val="28"/>
          <w:szCs w:val="28"/>
          <w:u w:val="single"/>
        </w:rPr>
        <w:t>орм</w:t>
      </w:r>
      <w:r w:rsidR="00466EB9" w:rsidRPr="008F067B">
        <w:rPr>
          <w:rStyle w:val="c17"/>
          <w:i/>
          <w:iCs/>
          <w:color w:val="000000"/>
          <w:sz w:val="28"/>
          <w:szCs w:val="28"/>
          <w:u w:val="single"/>
        </w:rPr>
        <w:t>ы</w:t>
      </w:r>
      <w:r w:rsidR="00841399" w:rsidRPr="008F067B">
        <w:rPr>
          <w:rStyle w:val="c17"/>
          <w:i/>
          <w:iCs/>
          <w:color w:val="000000"/>
          <w:sz w:val="28"/>
          <w:szCs w:val="28"/>
          <w:u w:val="single"/>
        </w:rPr>
        <w:t xml:space="preserve"> реализации дистанционного обучения</w:t>
      </w:r>
    </w:p>
    <w:p w14:paraId="3EC6C174" w14:textId="5DB5FCE4" w:rsidR="00841399" w:rsidRPr="008F067B" w:rsidRDefault="00841399" w:rsidP="0091750C">
      <w:pPr>
        <w:pStyle w:val="c0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 xml:space="preserve">Дистанционное обучение детей дошкольного возраста с ОВЗ </w:t>
      </w:r>
      <w:r w:rsidR="00D57587" w:rsidRPr="008F067B">
        <w:rPr>
          <w:rStyle w:val="c2"/>
          <w:color w:val="000000"/>
          <w:sz w:val="28"/>
          <w:szCs w:val="28"/>
        </w:rPr>
        <w:t>понимается как</w:t>
      </w:r>
      <w:r w:rsidRPr="008F067B">
        <w:rPr>
          <w:rStyle w:val="c2"/>
          <w:color w:val="000000"/>
          <w:sz w:val="28"/>
          <w:szCs w:val="28"/>
        </w:rPr>
        <w:t xml:space="preserve"> форма получения образования, при которой </w:t>
      </w:r>
      <w:r w:rsidR="002E494B" w:rsidRPr="008F067B">
        <w:rPr>
          <w:rStyle w:val="c2"/>
          <w:color w:val="000000"/>
          <w:sz w:val="28"/>
          <w:szCs w:val="28"/>
        </w:rPr>
        <w:t>педагог</w:t>
      </w:r>
      <w:r w:rsidRPr="008F067B">
        <w:rPr>
          <w:rStyle w:val="c2"/>
          <w:color w:val="000000"/>
          <w:sz w:val="28"/>
          <w:szCs w:val="28"/>
        </w:rPr>
        <w:t xml:space="preserve"> и обучающийся взаимодействуют на расстоянии с помощью информационных технологий. При этом непосредственное участие </w:t>
      </w:r>
      <w:r w:rsidR="00D57587" w:rsidRPr="008F067B">
        <w:rPr>
          <w:rStyle w:val="c2"/>
          <w:color w:val="000000"/>
          <w:sz w:val="28"/>
          <w:szCs w:val="28"/>
        </w:rPr>
        <w:t>родителей в</w:t>
      </w:r>
      <w:r w:rsidRPr="008F067B">
        <w:rPr>
          <w:rStyle w:val="c2"/>
          <w:color w:val="000000"/>
          <w:sz w:val="28"/>
          <w:szCs w:val="28"/>
        </w:rPr>
        <w:t xml:space="preserve"> процессе дистанционного обучения определяет его результативность. Исходя из этого, дистанционное обучение делится на 2 вида: онлайн-обучение и офлайн-обучение.</w:t>
      </w:r>
    </w:p>
    <w:p w14:paraId="69F864D1" w14:textId="4C50C3D5" w:rsidR="00841399" w:rsidRPr="008F067B" w:rsidRDefault="00841399" w:rsidP="0091750C">
      <w:pPr>
        <w:pStyle w:val="c0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 xml:space="preserve">Онлайн-обучение предполагает взаимодействие </w:t>
      </w:r>
      <w:r w:rsidR="00F40B3B" w:rsidRPr="008F067B">
        <w:rPr>
          <w:rStyle w:val="c2"/>
          <w:color w:val="000000"/>
          <w:sz w:val="28"/>
          <w:szCs w:val="28"/>
        </w:rPr>
        <w:t>педагога</w:t>
      </w:r>
      <w:r w:rsidRPr="008F067B">
        <w:rPr>
          <w:rStyle w:val="c2"/>
          <w:color w:val="000000"/>
          <w:sz w:val="28"/>
          <w:szCs w:val="28"/>
        </w:rPr>
        <w:t xml:space="preserve"> с ребенком и его </w:t>
      </w:r>
      <w:r w:rsidR="00D57587" w:rsidRPr="008F067B">
        <w:rPr>
          <w:rStyle w:val="c2"/>
          <w:color w:val="000000"/>
          <w:sz w:val="28"/>
          <w:szCs w:val="28"/>
        </w:rPr>
        <w:t>родителями в</w:t>
      </w:r>
      <w:r w:rsidRPr="008F067B">
        <w:rPr>
          <w:rStyle w:val="c2"/>
          <w:color w:val="000000"/>
          <w:sz w:val="28"/>
          <w:szCs w:val="28"/>
        </w:rPr>
        <w:t xml:space="preserve"> режиме реального времени. Сюда входят такие формы работы, как:</w:t>
      </w:r>
    </w:p>
    <w:p w14:paraId="7940926B" w14:textId="77777777" w:rsidR="00841399" w:rsidRPr="008F067B" w:rsidRDefault="00841399" w:rsidP="007465FF">
      <w:pPr>
        <w:pStyle w:val="c3"/>
        <w:numPr>
          <w:ilvl w:val="0"/>
          <w:numId w:val="3"/>
        </w:numPr>
        <w:spacing w:before="0" w:beforeAutospacing="0"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групповые занятия с детьми;</w:t>
      </w:r>
    </w:p>
    <w:p w14:paraId="3D3E13AC" w14:textId="77777777" w:rsidR="00841399" w:rsidRPr="008F067B" w:rsidRDefault="00841399" w:rsidP="007465FF">
      <w:pPr>
        <w:pStyle w:val="c3"/>
        <w:numPr>
          <w:ilvl w:val="0"/>
          <w:numId w:val="3"/>
        </w:numPr>
        <w:spacing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индивидуальные занятия с детьми;</w:t>
      </w:r>
    </w:p>
    <w:p w14:paraId="1185909E" w14:textId="001E4B1E" w:rsidR="00841399" w:rsidRPr="008F067B" w:rsidRDefault="00841399" w:rsidP="007465FF">
      <w:pPr>
        <w:pStyle w:val="c3"/>
        <w:numPr>
          <w:ilvl w:val="0"/>
          <w:numId w:val="3"/>
        </w:numPr>
        <w:spacing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групповые консультации родителей;</w:t>
      </w:r>
    </w:p>
    <w:p w14:paraId="352DC2DE" w14:textId="77777777" w:rsidR="00F40B3B" w:rsidRPr="008F067B" w:rsidRDefault="00841399" w:rsidP="007465FF">
      <w:pPr>
        <w:pStyle w:val="c3"/>
        <w:numPr>
          <w:ilvl w:val="0"/>
          <w:numId w:val="3"/>
        </w:numPr>
        <w:spacing w:before="0" w:beforeAutospacing="0" w:after="0" w:afterAutospacing="0" w:line="360" w:lineRule="auto"/>
        <w:ind w:left="1440"/>
        <w:jc w:val="both"/>
        <w:rPr>
          <w:rStyle w:val="c2"/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индивидуальные консультации родителей</w:t>
      </w:r>
      <w:r w:rsidR="00F40B3B" w:rsidRPr="008F067B">
        <w:rPr>
          <w:rStyle w:val="c2"/>
          <w:color w:val="000000"/>
          <w:sz w:val="28"/>
          <w:szCs w:val="28"/>
        </w:rPr>
        <w:t>.</w:t>
      </w:r>
    </w:p>
    <w:p w14:paraId="2C9C5E7C" w14:textId="35D4321E" w:rsidR="00841399" w:rsidRPr="008F067B" w:rsidRDefault="00841399" w:rsidP="007465FF">
      <w:pPr>
        <w:pStyle w:val="c3"/>
        <w:numPr>
          <w:ilvl w:val="0"/>
          <w:numId w:val="3"/>
        </w:numPr>
        <w:spacing w:before="0" w:beforeAutospacing="0" w:after="0" w:afterAutospacing="0" w:line="360" w:lineRule="auto"/>
        <w:ind w:left="0" w:firstLine="108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 xml:space="preserve">Офлайн-обучение–это режим </w:t>
      </w:r>
      <w:r w:rsidR="00D57587" w:rsidRPr="008F067B">
        <w:rPr>
          <w:rStyle w:val="c2"/>
          <w:color w:val="000000"/>
          <w:sz w:val="28"/>
          <w:szCs w:val="28"/>
        </w:rPr>
        <w:t>непрямого общения,</w:t>
      </w:r>
      <w:r w:rsidRPr="008F067B">
        <w:rPr>
          <w:rStyle w:val="c2"/>
          <w:color w:val="000000"/>
          <w:sz w:val="28"/>
          <w:szCs w:val="28"/>
        </w:rPr>
        <w:t xml:space="preserve"> обучающего и обучающихся (в качестве обучающихся выступают родите</w:t>
      </w:r>
      <w:r w:rsidR="00F40B3B" w:rsidRPr="008F067B">
        <w:rPr>
          <w:rStyle w:val="c2"/>
          <w:color w:val="000000"/>
          <w:sz w:val="28"/>
          <w:szCs w:val="28"/>
        </w:rPr>
        <w:t>ли</w:t>
      </w:r>
      <w:r w:rsidRPr="008F067B">
        <w:rPr>
          <w:rStyle w:val="c2"/>
          <w:color w:val="000000"/>
          <w:sz w:val="28"/>
          <w:szCs w:val="28"/>
        </w:rPr>
        <w:t>, которые применяют полученные знания и педагогические приемы работы с детьми.</w:t>
      </w:r>
    </w:p>
    <w:p w14:paraId="05E1915E" w14:textId="77777777" w:rsidR="00841399" w:rsidRPr="008F067B" w:rsidRDefault="00841399" w:rsidP="007465FF">
      <w:pPr>
        <w:pStyle w:val="c2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Возможные формы работы:</w:t>
      </w:r>
    </w:p>
    <w:p w14:paraId="39928037" w14:textId="77777777" w:rsidR="00841399" w:rsidRPr="008F067B" w:rsidRDefault="00841399" w:rsidP="0091750C">
      <w:pPr>
        <w:pStyle w:val="c3"/>
        <w:numPr>
          <w:ilvl w:val="0"/>
          <w:numId w:val="4"/>
        </w:numPr>
        <w:spacing w:before="0" w:beforeAutospacing="0"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lastRenderedPageBreak/>
        <w:t>развернутые конспекты занятий с подробным описанием игр/этапами выполнения творческих заданий;</w:t>
      </w:r>
    </w:p>
    <w:p w14:paraId="444D993E" w14:textId="77777777" w:rsidR="00841399" w:rsidRPr="008F067B" w:rsidRDefault="00841399" w:rsidP="0091750C">
      <w:pPr>
        <w:pStyle w:val="c3"/>
        <w:numPr>
          <w:ilvl w:val="0"/>
          <w:numId w:val="4"/>
        </w:numPr>
        <w:spacing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картотеки игр и упражнений по темам;</w:t>
      </w:r>
    </w:p>
    <w:p w14:paraId="6FFCC280" w14:textId="36B61756" w:rsidR="00841399" w:rsidRPr="008F067B" w:rsidRDefault="00841399" w:rsidP="0091750C">
      <w:pPr>
        <w:pStyle w:val="c3"/>
        <w:numPr>
          <w:ilvl w:val="0"/>
          <w:numId w:val="4"/>
        </w:numPr>
        <w:spacing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списки оборудования для родителей, необходимого для проведения онлайн-занятий;</w:t>
      </w:r>
    </w:p>
    <w:p w14:paraId="4EBEA6AE" w14:textId="77777777" w:rsidR="00841399" w:rsidRPr="008F067B" w:rsidRDefault="00841399" w:rsidP="0091750C">
      <w:pPr>
        <w:pStyle w:val="c3"/>
        <w:numPr>
          <w:ilvl w:val="0"/>
          <w:numId w:val="4"/>
        </w:numPr>
        <w:spacing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домашние викторины для закрепления навыков, полученных на занятии;</w:t>
      </w:r>
    </w:p>
    <w:p w14:paraId="030D368F" w14:textId="77777777" w:rsidR="00841399" w:rsidRPr="008F067B" w:rsidRDefault="00841399" w:rsidP="0091750C">
      <w:pPr>
        <w:pStyle w:val="c3"/>
        <w:numPr>
          <w:ilvl w:val="0"/>
          <w:numId w:val="4"/>
        </w:numPr>
        <w:spacing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иллюстративный материал, электронные игры и презентации;</w:t>
      </w:r>
    </w:p>
    <w:p w14:paraId="2CF2BB28" w14:textId="77777777" w:rsidR="00841399" w:rsidRPr="008F067B" w:rsidRDefault="00841399" w:rsidP="0091750C">
      <w:pPr>
        <w:pStyle w:val="c3"/>
        <w:numPr>
          <w:ilvl w:val="0"/>
          <w:numId w:val="4"/>
        </w:numPr>
        <w:spacing w:line="360" w:lineRule="auto"/>
        <w:ind w:left="144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обучающие и просветительские статьи.</w:t>
      </w:r>
    </w:p>
    <w:p w14:paraId="7702B1A4" w14:textId="77278A35" w:rsidR="00841399" w:rsidRPr="008F067B" w:rsidRDefault="00841399" w:rsidP="007465FF">
      <w:pPr>
        <w:pStyle w:val="c24"/>
        <w:spacing w:before="0" w:beforeAutospacing="0" w:after="0" w:afterAutospacing="0" w:line="360" w:lineRule="auto"/>
        <w:ind w:firstLine="710"/>
        <w:jc w:val="center"/>
        <w:rPr>
          <w:i/>
          <w:iCs/>
          <w:color w:val="000000"/>
          <w:sz w:val="28"/>
          <w:szCs w:val="28"/>
          <w:u w:val="single"/>
        </w:rPr>
      </w:pPr>
      <w:r w:rsidRPr="008F067B">
        <w:rPr>
          <w:rStyle w:val="c17"/>
          <w:i/>
          <w:iCs/>
          <w:color w:val="000000"/>
          <w:sz w:val="28"/>
          <w:szCs w:val="28"/>
          <w:u w:val="single"/>
        </w:rPr>
        <w:t>Психолого-педагогическое сопровождение дистанционного обучения детей с ограниченными возможностями здоровья</w:t>
      </w:r>
    </w:p>
    <w:p w14:paraId="3D65D5B1" w14:textId="77777777" w:rsidR="00841399" w:rsidRPr="008F067B" w:rsidRDefault="00841399" w:rsidP="0091750C">
      <w:pPr>
        <w:pStyle w:val="c0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Вся дистанционная работа должна осуществляться по плану образовательной организации в соответствии с внутренним расписанием занятий. Длительность занятия должна соответствовать возрастным нормам, а также рекомендациям СанПин по зрительной нагрузке при работе с компьютером.</w:t>
      </w:r>
    </w:p>
    <w:p w14:paraId="06C3BD8C" w14:textId="77777777" w:rsidR="00841399" w:rsidRPr="008F067B" w:rsidRDefault="00841399" w:rsidP="0091750C">
      <w:pPr>
        <w:pStyle w:val="c0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При взаимодействии с детьми с ограниченными возможностями здоровья планируются такие формы работы как:</w:t>
      </w:r>
    </w:p>
    <w:p w14:paraId="1E4B59F6" w14:textId="77777777" w:rsidR="00841399" w:rsidRPr="008F067B" w:rsidRDefault="00841399" w:rsidP="007465FF">
      <w:pPr>
        <w:pStyle w:val="c7"/>
        <w:numPr>
          <w:ilvl w:val="0"/>
          <w:numId w:val="5"/>
        </w:numPr>
        <w:spacing w:before="0" w:before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динамические паузы;</w:t>
      </w:r>
    </w:p>
    <w:p w14:paraId="4BC6EB63" w14:textId="77777777" w:rsidR="00841399" w:rsidRPr="008F067B" w:rsidRDefault="00841399" w:rsidP="007465FF">
      <w:pPr>
        <w:pStyle w:val="c7"/>
        <w:numPr>
          <w:ilvl w:val="0"/>
          <w:numId w:val="5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диагностическое тестирование;</w:t>
      </w:r>
    </w:p>
    <w:p w14:paraId="29411792" w14:textId="77777777" w:rsidR="00841399" w:rsidRPr="008F067B" w:rsidRDefault="00841399" w:rsidP="007465FF">
      <w:pPr>
        <w:pStyle w:val="c7"/>
        <w:numPr>
          <w:ilvl w:val="0"/>
          <w:numId w:val="5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коррекционно – развивающие занятия в режиме онлайн и офлайн;</w:t>
      </w:r>
    </w:p>
    <w:p w14:paraId="41321760" w14:textId="31400020" w:rsidR="00841399" w:rsidRPr="008F067B" w:rsidRDefault="00841399" w:rsidP="007465FF">
      <w:pPr>
        <w:pStyle w:val="c7"/>
        <w:numPr>
          <w:ilvl w:val="0"/>
          <w:numId w:val="5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создание на google Диск домашних викторин и анкет для получения обратной связи;</w:t>
      </w:r>
    </w:p>
    <w:p w14:paraId="39B7A7D3" w14:textId="01EEB9B5" w:rsidR="00841399" w:rsidRPr="008F067B" w:rsidRDefault="00841399" w:rsidP="007465FF">
      <w:pPr>
        <w:pStyle w:val="c7"/>
        <w:numPr>
          <w:ilvl w:val="0"/>
          <w:numId w:val="5"/>
        </w:numPr>
        <w:spacing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создание личного сайта педагога, куда родители могут прислать творческие работы детей.</w:t>
      </w:r>
    </w:p>
    <w:p w14:paraId="55AE1D59" w14:textId="77777777" w:rsidR="00841399" w:rsidRPr="008F067B" w:rsidRDefault="00841399" w:rsidP="007465FF">
      <w:pPr>
        <w:pStyle w:val="c2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Технические средства и необходимое оборудование для реализации дистанционного обучения.</w:t>
      </w:r>
    </w:p>
    <w:p w14:paraId="13A8B50E" w14:textId="77777777" w:rsidR="00841399" w:rsidRPr="008F067B" w:rsidRDefault="00841399" w:rsidP="0091750C">
      <w:pPr>
        <w:pStyle w:val="c0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Для проведения онлайн-занятий необходимо следующее оборудование:</w:t>
      </w:r>
    </w:p>
    <w:p w14:paraId="4A3685C5" w14:textId="77777777" w:rsidR="00841399" w:rsidRPr="008F067B" w:rsidRDefault="00841399" w:rsidP="007465FF">
      <w:pPr>
        <w:pStyle w:val="c0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lastRenderedPageBreak/>
        <w:t>1. Компьютер/ноутбук/планшет с выходом в Интернет. Желательно, чтобы Интернет был высокоскоростной.</w:t>
      </w:r>
    </w:p>
    <w:p w14:paraId="28B6AC70" w14:textId="3DD0E5B2" w:rsidR="00841399" w:rsidRPr="008F067B" w:rsidRDefault="00841399" w:rsidP="007465FF">
      <w:pPr>
        <w:pStyle w:val="c0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 xml:space="preserve">2. Бесплатные площадки для онлайн видео конференций (нужно выбрать наиболее подходящую как </w:t>
      </w:r>
      <w:r w:rsidR="00D57587" w:rsidRPr="008F067B">
        <w:rPr>
          <w:rStyle w:val="c2"/>
          <w:color w:val="000000"/>
          <w:sz w:val="28"/>
          <w:szCs w:val="28"/>
        </w:rPr>
        <w:t>педагогам</w:t>
      </w:r>
      <w:r w:rsidRPr="008F067B">
        <w:rPr>
          <w:rStyle w:val="c2"/>
          <w:color w:val="000000"/>
          <w:sz w:val="28"/>
          <w:szCs w:val="28"/>
        </w:rPr>
        <w:t>, так и родителям): программа Zoom (скачивается в Интернете), программа Skype (скачивается в Интернете).</w:t>
      </w:r>
    </w:p>
    <w:p w14:paraId="0301FE50" w14:textId="77777777" w:rsidR="00841399" w:rsidRPr="008F067B" w:rsidRDefault="00841399" w:rsidP="007465FF">
      <w:pPr>
        <w:pStyle w:val="c0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>3. Наличие почтового ящика и google аккаунта, куда будет присылаться весь материал.</w:t>
      </w:r>
    </w:p>
    <w:p w14:paraId="7E85EA52" w14:textId="3FE84B76" w:rsidR="00841399" w:rsidRPr="008F067B" w:rsidRDefault="00841399" w:rsidP="0091750C">
      <w:pPr>
        <w:pStyle w:val="c27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8F067B">
        <w:rPr>
          <w:rStyle w:val="c2"/>
          <w:color w:val="000000"/>
          <w:sz w:val="28"/>
          <w:szCs w:val="28"/>
        </w:rPr>
        <w:t xml:space="preserve">Практикой использования в образовательном процессе дистанционных технологий, организации активного взаимодействия родителей и педагогов, включения родителей в образовательный процесс явилось создание целой системы обучающих дистанционных средств на платформе google Диска. Бесспорным преимуществом данной формы взаимодействия с родителями является доступность. Родители получают на свой почтовый ящик ссылки различных мультимедийных материалов, который разработал педагог специально для их ребёнка. Родители в любое удобное время могут перейти по ссылке, выполнить задания с ребёнком и отправить их обратно педагогу. Ведь для педагога очень важным является аспект обратной связи, чтобы чётко </w:t>
      </w:r>
      <w:r w:rsidR="002E494B" w:rsidRPr="008F067B">
        <w:rPr>
          <w:rStyle w:val="c2"/>
          <w:color w:val="000000"/>
          <w:sz w:val="28"/>
          <w:szCs w:val="28"/>
        </w:rPr>
        <w:t>понимать,</w:t>
      </w:r>
      <w:r w:rsidRPr="008F067B">
        <w:rPr>
          <w:rStyle w:val="c2"/>
          <w:color w:val="000000"/>
          <w:sz w:val="28"/>
          <w:szCs w:val="28"/>
        </w:rPr>
        <w:t xml:space="preserve"> насколько хорошо ребёнок усваивает материал дома и правильно выбирать дидактическую нагрузку для дальнейшей работы с ребёнком.</w:t>
      </w:r>
    </w:p>
    <w:p w14:paraId="0454182C" w14:textId="08431F81" w:rsidR="00961349" w:rsidRPr="008F067B" w:rsidRDefault="009A2C56" w:rsidP="0091750C">
      <w:pPr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41399"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рименение педагогом в своей деятельности форм дистанционного взаимодействия требует от всех участников образовательного процесса дополнительного времени и специальных знаний и навыков. Кроме того, подобное взаимодействие возможно только при обоюдной активности и заинтересованности сторон. Все же взаимодействие педагогов с родителями посредством дистанционных технологий способно принести огромную пользу не только семьям детей, но и самому педагогу: педагог, владеющий этими формами работы с семьей, сможет добиться не только хороших </w:t>
      </w:r>
      <w:r w:rsidR="00841399"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показателей по успеваемости своих воспитанников, но и поможет им стать полноценными членами общества.</w:t>
      </w:r>
    </w:p>
    <w:p w14:paraId="3081D0F1" w14:textId="77777777" w:rsidR="008F067B" w:rsidRPr="008F067B" w:rsidRDefault="008F067B" w:rsidP="008F06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8F0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Литература</w:t>
      </w:r>
    </w:p>
    <w:p w14:paraId="1838029D" w14:textId="687ADE02" w:rsidR="002E07D7" w:rsidRPr="008F067B" w:rsidRDefault="002E07D7" w:rsidP="00527E8B">
      <w:pPr>
        <w:pStyle w:val="a4"/>
        <w:numPr>
          <w:ilvl w:val="1"/>
          <w:numId w:val="3"/>
        </w:num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8F0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Комарова Т. С., Комарова И. И., Туликов А. В. Информационно-</w:t>
      </w:r>
      <w:r w:rsidR="00A44395" w:rsidRPr="008F0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коммуникационные технологии в дошкольном образовании М- 2011</w:t>
      </w:r>
    </w:p>
    <w:p w14:paraId="37C8F5C9" w14:textId="5FFD461D" w:rsidR="002E07D7" w:rsidRPr="002E07D7" w:rsidRDefault="002E07D7" w:rsidP="00527E8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07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коммуникационные технологии в дошкольном образовании. </w:t>
      </w:r>
      <w:r w:rsidRPr="002E07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- </w:t>
      </w:r>
      <w:r w:rsidRPr="002E07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М., 2011.</w:t>
      </w:r>
    </w:p>
    <w:p w14:paraId="134C3D71" w14:textId="74A773B5" w:rsidR="00A44395" w:rsidRPr="008F067B" w:rsidRDefault="00A44395" w:rsidP="00527E8B">
      <w:pPr>
        <w:pStyle w:val="a4"/>
        <w:numPr>
          <w:ilvl w:val="1"/>
          <w:numId w:val="3"/>
        </w:numPr>
        <w:shd w:val="clear" w:color="auto" w:fill="FFFFFF"/>
        <w:spacing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8F0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Кондакова </w:t>
      </w:r>
      <w:r w:rsidRPr="008F0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М. Л.</w:t>
      </w:r>
      <w:r w:rsidRPr="008F0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Методические рекомендации по организации учебного </w:t>
      </w:r>
      <w:r w:rsidRPr="008F0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процесса с использование дистанционных образовательных технологий в условиях сетевого взаимодействия образовательных учреждений и организаций. / </w:t>
      </w: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Л.</w:t>
      </w: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Кондакова, Е.Я. </w:t>
      </w:r>
      <w:r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Подгорная; Федеральное агентство по образованию; Российская академия образования. – М.; Спорт Академ Пресс, 2005</w:t>
      </w:r>
      <w:r w:rsidR="008F067B" w:rsidRPr="008F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EDDC23C" w14:textId="77777777" w:rsidR="00A44395" w:rsidRPr="00A44395" w:rsidRDefault="00A44395" w:rsidP="00A4439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4395"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процесса с использованием дистанционных образовательных технологий в </w:t>
      </w:r>
    </w:p>
    <w:p w14:paraId="50B294FC" w14:textId="77777777" w:rsidR="00A44395" w:rsidRPr="00A44395" w:rsidRDefault="00A44395" w:rsidP="00A4439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4395"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Федеральное агентство по </w:t>
      </w:r>
    </w:p>
    <w:p w14:paraId="6E0A71DE" w14:textId="77777777" w:rsidR="00A44395" w:rsidRPr="00A44395" w:rsidRDefault="00A44395" w:rsidP="00A4439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4395"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образованию; Российская академия образования.</w:t>
      </w:r>
    </w:p>
    <w:p w14:paraId="7F75795F" w14:textId="77777777" w:rsidR="00A44395" w:rsidRPr="00A44395" w:rsidRDefault="00A44395" w:rsidP="00A4439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4395"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Федеральное агентство по </w:t>
      </w:r>
    </w:p>
    <w:p w14:paraId="58BE37DB" w14:textId="77777777" w:rsidR="00A44395" w:rsidRPr="00A44395" w:rsidRDefault="00A44395" w:rsidP="00A4439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4395">
        <w:rPr>
          <w:rFonts w:ascii="ff7" w:eastAsia="Times New Roman" w:hAnsi="ff7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образованию; Российская академия образования.</w:t>
      </w:r>
    </w:p>
    <w:p w14:paraId="3A3F671D" w14:textId="4C715BC0" w:rsidR="002E07D7" w:rsidRPr="002E07D7" w:rsidRDefault="002E07D7" w:rsidP="00A44395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AB3606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33330F9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C759FB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1C8F57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86CA73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98059A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1B0B45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7B18EB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864446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8B1730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D075E6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7283FC" w14:textId="77777777" w:rsidR="0081718B" w:rsidRPr="008F067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36451E" w14:textId="77777777" w:rsidR="0081718B" w:rsidRDefault="0081718B" w:rsidP="007465FF">
      <w:pPr>
        <w:spacing w:line="36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sectPr w:rsidR="0081718B" w:rsidSect="007465F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f7">
    <w:altName w:val="Cambria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088E"/>
    <w:multiLevelType w:val="multilevel"/>
    <w:tmpl w:val="DC4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56157"/>
    <w:multiLevelType w:val="multilevel"/>
    <w:tmpl w:val="9538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47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16FE5"/>
    <w:multiLevelType w:val="multilevel"/>
    <w:tmpl w:val="E274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D0311"/>
    <w:multiLevelType w:val="multilevel"/>
    <w:tmpl w:val="89DE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84C3F"/>
    <w:multiLevelType w:val="multilevel"/>
    <w:tmpl w:val="BF40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92438">
    <w:abstractNumId w:val="2"/>
  </w:num>
  <w:num w:numId="2" w16cid:durableId="2048093637">
    <w:abstractNumId w:val="0"/>
  </w:num>
  <w:num w:numId="3" w16cid:durableId="256906757">
    <w:abstractNumId w:val="1"/>
  </w:num>
  <w:num w:numId="4" w16cid:durableId="1820338528">
    <w:abstractNumId w:val="3"/>
  </w:num>
  <w:num w:numId="5" w16cid:durableId="1200702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49"/>
    <w:rsid w:val="00004659"/>
    <w:rsid w:val="000328E1"/>
    <w:rsid w:val="0016484B"/>
    <w:rsid w:val="00174B30"/>
    <w:rsid w:val="001F1F65"/>
    <w:rsid w:val="002A5F52"/>
    <w:rsid w:val="002C0263"/>
    <w:rsid w:val="002E07D7"/>
    <w:rsid w:val="002E494B"/>
    <w:rsid w:val="002E6902"/>
    <w:rsid w:val="002F12EF"/>
    <w:rsid w:val="0038196D"/>
    <w:rsid w:val="003A2B57"/>
    <w:rsid w:val="003B323C"/>
    <w:rsid w:val="003B528E"/>
    <w:rsid w:val="003E7A50"/>
    <w:rsid w:val="00464CFF"/>
    <w:rsid w:val="00466EB9"/>
    <w:rsid w:val="004B74AA"/>
    <w:rsid w:val="005047C4"/>
    <w:rsid w:val="00527E8B"/>
    <w:rsid w:val="00562A2C"/>
    <w:rsid w:val="005E7F88"/>
    <w:rsid w:val="0064339C"/>
    <w:rsid w:val="006542E8"/>
    <w:rsid w:val="006E0B2C"/>
    <w:rsid w:val="007465FF"/>
    <w:rsid w:val="00767174"/>
    <w:rsid w:val="0081718B"/>
    <w:rsid w:val="008179C0"/>
    <w:rsid w:val="00841399"/>
    <w:rsid w:val="008F067B"/>
    <w:rsid w:val="0091750C"/>
    <w:rsid w:val="0092467E"/>
    <w:rsid w:val="00961349"/>
    <w:rsid w:val="00966469"/>
    <w:rsid w:val="0097480D"/>
    <w:rsid w:val="009A2C56"/>
    <w:rsid w:val="009E371A"/>
    <w:rsid w:val="00A4396C"/>
    <w:rsid w:val="00A44395"/>
    <w:rsid w:val="00B75790"/>
    <w:rsid w:val="00BA1AA1"/>
    <w:rsid w:val="00BE1A8F"/>
    <w:rsid w:val="00C82CFB"/>
    <w:rsid w:val="00D57587"/>
    <w:rsid w:val="00E17DDD"/>
    <w:rsid w:val="00F4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B37A"/>
  <w15:chartTrackingRefBased/>
  <w15:docId w15:val="{48E34B9C-9332-4E8B-85DC-8F4EF43F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E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6E0B2C"/>
  </w:style>
  <w:style w:type="paragraph" w:customStyle="1" w:styleId="c0">
    <w:name w:val="c0"/>
    <w:basedOn w:val="a"/>
    <w:rsid w:val="006E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6E0B2C"/>
  </w:style>
  <w:style w:type="paragraph" w:customStyle="1" w:styleId="c20">
    <w:name w:val="c20"/>
    <w:basedOn w:val="a"/>
    <w:rsid w:val="006E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6E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84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7">
    <w:name w:val="c17"/>
    <w:basedOn w:val="a0"/>
    <w:rsid w:val="00841399"/>
  </w:style>
  <w:style w:type="paragraph" w:customStyle="1" w:styleId="c7">
    <w:name w:val="c7"/>
    <w:basedOn w:val="a"/>
    <w:rsid w:val="0084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f9">
    <w:name w:val="ff9"/>
    <w:basedOn w:val="a0"/>
    <w:rsid w:val="002E07D7"/>
  </w:style>
  <w:style w:type="character" w:customStyle="1" w:styleId="ff7">
    <w:name w:val="ff7"/>
    <w:basedOn w:val="a0"/>
    <w:rsid w:val="002E07D7"/>
  </w:style>
  <w:style w:type="character" w:customStyle="1" w:styleId="a3">
    <w:name w:val="_"/>
    <w:basedOn w:val="a0"/>
    <w:rsid w:val="002E07D7"/>
  </w:style>
  <w:style w:type="character" w:customStyle="1" w:styleId="ff4">
    <w:name w:val="ff4"/>
    <w:basedOn w:val="a0"/>
    <w:rsid w:val="002E07D7"/>
  </w:style>
  <w:style w:type="paragraph" w:styleId="a4">
    <w:name w:val="List Paragraph"/>
    <w:basedOn w:val="a"/>
    <w:uiPriority w:val="34"/>
    <w:qFormat/>
    <w:rsid w:val="008F06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64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6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hab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7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Филимонова</dc:creator>
  <cp:keywords/>
  <dc:description/>
  <cp:lastModifiedBy>Лариса Филимонова</cp:lastModifiedBy>
  <cp:revision>20</cp:revision>
  <cp:lastPrinted>2023-11-22T03:58:00Z</cp:lastPrinted>
  <dcterms:created xsi:type="dcterms:W3CDTF">2023-11-21T17:49:00Z</dcterms:created>
  <dcterms:modified xsi:type="dcterms:W3CDTF">2023-11-27T15:20:00Z</dcterms:modified>
</cp:coreProperties>
</file>